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409" w:rsidRPr="003F7C2F" w:rsidRDefault="003B0BF4" w:rsidP="009C7C90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9A675C" w:rsidRPr="007475EB">
        <w:rPr>
          <w:rFonts w:ascii="Times New Roman" w:hAnsi="Times New Roman"/>
          <w:b/>
          <w:sz w:val="28"/>
          <w:szCs w:val="28"/>
          <w:lang w:val="uk-UA"/>
        </w:rPr>
        <w:t>Огорожі</w:t>
      </w:r>
      <w:r w:rsidR="006C0978" w:rsidRPr="007475EB">
        <w:rPr>
          <w:rFonts w:ascii="Times New Roman" w:hAnsi="Times New Roman"/>
          <w:b/>
          <w:sz w:val="28"/>
          <w:szCs w:val="28"/>
          <w:lang w:val="uk-UA"/>
        </w:rPr>
        <w:t xml:space="preserve">, код ДК 021:2015 - </w:t>
      </w:r>
      <w:r w:rsidR="009A675C" w:rsidRPr="007475EB">
        <w:rPr>
          <w:rFonts w:ascii="Times New Roman" w:hAnsi="Times New Roman"/>
          <w:b/>
          <w:sz w:val="28"/>
          <w:szCs w:val="28"/>
          <w:lang w:val="uk-UA"/>
        </w:rPr>
        <w:t>34920000-2 - Дорожнє обладнання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8B6409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7475EB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1. Визначення потреби в закупівлі </w:t>
      </w:r>
      <w:r w:rsidR="00B82449">
        <w:rPr>
          <w:rFonts w:ascii="Times New Roman" w:hAnsi="Times New Roman"/>
          <w:sz w:val="28"/>
          <w:szCs w:val="28"/>
          <w:lang w:val="uk-UA"/>
        </w:rPr>
        <w:t>огорожі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992F88" w:rsidRPr="00992F88" w:rsidRDefault="00992F88" w:rsidP="007475EB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Закупівля зумовлена необхідністю </w:t>
      </w:r>
      <w:r w:rsidR="00950B54" w:rsidRPr="00950B54">
        <w:rPr>
          <w:rFonts w:ascii="Times New Roman" w:hAnsi="Times New Roman"/>
          <w:sz w:val="28"/>
          <w:szCs w:val="28"/>
          <w:lang w:val="uk-UA"/>
        </w:rPr>
        <w:t>виконання вимог правил дорожнього руху та</w:t>
      </w:r>
      <w:r w:rsidR="0095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B54" w:rsidRPr="00950B54">
        <w:rPr>
          <w:rFonts w:ascii="Times New Roman" w:hAnsi="Times New Roman"/>
          <w:sz w:val="28"/>
          <w:szCs w:val="28"/>
          <w:lang w:val="uk-UA"/>
        </w:rPr>
        <w:t>забезпечення безпеки пішоходів на автомобільних</w:t>
      </w:r>
      <w:r w:rsidR="0095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B54" w:rsidRPr="00950B54">
        <w:rPr>
          <w:rFonts w:ascii="Times New Roman" w:hAnsi="Times New Roman"/>
          <w:sz w:val="28"/>
          <w:szCs w:val="28"/>
          <w:lang w:val="uk-UA"/>
        </w:rPr>
        <w:t>дорогах і вулицях згідно з Правилами дорожнього</w:t>
      </w:r>
      <w:r w:rsidR="0095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B54" w:rsidRPr="00950B54">
        <w:rPr>
          <w:rFonts w:ascii="Times New Roman" w:hAnsi="Times New Roman"/>
          <w:sz w:val="28"/>
          <w:szCs w:val="28"/>
          <w:lang w:val="uk-UA"/>
        </w:rPr>
        <w:t>руху.</w:t>
      </w:r>
    </w:p>
    <w:p w:rsidR="00992F88" w:rsidRPr="00992F88" w:rsidRDefault="00992F88" w:rsidP="007475EB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Кількість Товару  визначена з урахуванням поточних потреб та формування запасів необхідних дл</w:t>
      </w:r>
      <w:r w:rsidR="00CF70FD">
        <w:rPr>
          <w:rFonts w:ascii="Times New Roman" w:hAnsi="Times New Roman"/>
          <w:sz w:val="28"/>
          <w:szCs w:val="28"/>
          <w:lang w:val="uk-UA"/>
        </w:rPr>
        <w:t>я безперебійного функціонування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992F88" w:rsidRPr="00992F88" w:rsidRDefault="00992F88" w:rsidP="007475EB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992F88" w:rsidRPr="00992F88" w:rsidRDefault="00992F88" w:rsidP="007475EB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Виходячи з багаторічного досвіду експлуатації даного типу обладнання технічні та якісні характеристики предмету закупівлі   визначені такими, що в повному обсязі задовольняють потреби підприємства.</w:t>
      </w:r>
    </w:p>
    <w:p w:rsidR="00992F88" w:rsidRPr="00992F88" w:rsidRDefault="00992F88" w:rsidP="007475EB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8B6409" w:rsidRDefault="00992F88" w:rsidP="007475EB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7475EB" w:rsidRPr="007475EB" w:rsidRDefault="007475EB" w:rsidP="007475EB">
      <w:pPr>
        <w:rPr>
          <w:rFonts w:ascii="Times New Roman" w:hAnsi="Times New Roman"/>
          <w:color w:val="000000"/>
          <w:lang w:val="uk-UA" w:eastAsia="en-US"/>
        </w:rPr>
      </w:pPr>
      <w:hyperlink r:id="rId5" w:history="1">
        <w:r>
          <w:rPr>
            <w:rStyle w:val="a7"/>
            <w:lang w:eastAsia="en-US"/>
          </w:rPr>
          <w:t>https</w:t>
        </w:r>
        <w:r w:rsidRPr="007475EB">
          <w:rPr>
            <w:rStyle w:val="a7"/>
            <w:lang w:val="uk-UA" w:eastAsia="en-US"/>
          </w:rPr>
          <w:t>://</w:t>
        </w:r>
        <w:r>
          <w:rPr>
            <w:rStyle w:val="a7"/>
            <w:lang w:eastAsia="en-US"/>
          </w:rPr>
          <w:t>prozorro</w:t>
        </w:r>
        <w:r w:rsidRPr="007475EB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gov</w:t>
        </w:r>
        <w:r w:rsidRPr="007475EB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ua</w:t>
        </w:r>
        <w:r w:rsidRPr="007475EB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tender</w:t>
        </w:r>
        <w:r w:rsidRPr="007475EB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UA</w:t>
        </w:r>
        <w:r w:rsidRPr="007475EB">
          <w:rPr>
            <w:rStyle w:val="a7"/>
            <w:lang w:val="uk-UA" w:eastAsia="en-US"/>
          </w:rPr>
          <w:t>-2021-08-12-002729-</w:t>
        </w:r>
        <w:r>
          <w:rPr>
            <w:rStyle w:val="a7"/>
            <w:lang w:eastAsia="en-US"/>
          </w:rPr>
          <w:t>b</w:t>
        </w:r>
      </w:hyperlink>
    </w:p>
    <w:p w:rsidR="007475EB" w:rsidRPr="00EA4B80" w:rsidRDefault="007475EB" w:rsidP="007475EB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7475EB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93AE0"/>
    <w:rsid w:val="001D26F5"/>
    <w:rsid w:val="001E54D5"/>
    <w:rsid w:val="002E4766"/>
    <w:rsid w:val="002F20D9"/>
    <w:rsid w:val="00326B96"/>
    <w:rsid w:val="003353F0"/>
    <w:rsid w:val="00340D3A"/>
    <w:rsid w:val="003B0BF4"/>
    <w:rsid w:val="003D3F6A"/>
    <w:rsid w:val="003F7C2F"/>
    <w:rsid w:val="00432195"/>
    <w:rsid w:val="005C7D93"/>
    <w:rsid w:val="005C7E85"/>
    <w:rsid w:val="005D7562"/>
    <w:rsid w:val="00656A3F"/>
    <w:rsid w:val="006C0978"/>
    <w:rsid w:val="007475EB"/>
    <w:rsid w:val="0078627D"/>
    <w:rsid w:val="007C6EF6"/>
    <w:rsid w:val="007F31ED"/>
    <w:rsid w:val="008B6409"/>
    <w:rsid w:val="008C1700"/>
    <w:rsid w:val="00924CE8"/>
    <w:rsid w:val="00940BFC"/>
    <w:rsid w:val="00950B54"/>
    <w:rsid w:val="00992F88"/>
    <w:rsid w:val="00993E96"/>
    <w:rsid w:val="009A675C"/>
    <w:rsid w:val="009C7C90"/>
    <w:rsid w:val="00AF0696"/>
    <w:rsid w:val="00B237B6"/>
    <w:rsid w:val="00B82449"/>
    <w:rsid w:val="00BA7577"/>
    <w:rsid w:val="00C655AD"/>
    <w:rsid w:val="00CF70FD"/>
    <w:rsid w:val="00E75E1A"/>
    <w:rsid w:val="00EA4B80"/>
    <w:rsid w:val="00EC77F2"/>
    <w:rsid w:val="00ED2416"/>
    <w:rsid w:val="00F430AB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D4D6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475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8-12-002729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794E-CED6-4BFC-AB92-5EB0F54B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2021-01-15T06:57:00Z</cp:lastPrinted>
  <dcterms:created xsi:type="dcterms:W3CDTF">2021-08-16T07:18:00Z</dcterms:created>
  <dcterms:modified xsi:type="dcterms:W3CDTF">2021-08-16T07:18:00Z</dcterms:modified>
</cp:coreProperties>
</file>